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9E506" w14:textId="77777777" w:rsidR="003B241C" w:rsidRPr="003B241C" w:rsidRDefault="003B241C" w:rsidP="003B24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</w:pPr>
      <w:r w:rsidRPr="003B24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  <w:t xml:space="preserve">Процедура закупки № 2024-1140529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1"/>
        <w:gridCol w:w="6504"/>
      </w:tblGrid>
      <w:tr w:rsidR="003B241C" w:rsidRPr="003B241C" w14:paraId="07924A01" w14:textId="77777777" w:rsidTr="003B241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A93EA5A" w14:textId="77777777" w:rsidR="003B241C" w:rsidRPr="003B241C" w:rsidRDefault="003B241C" w:rsidP="003B24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B241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Иной вид процедуры закупки: "Упрощенная процедура закупки" </w:t>
            </w:r>
          </w:p>
        </w:tc>
      </w:tr>
      <w:tr w:rsidR="003B241C" w:rsidRPr="003B241C" w14:paraId="7CF3F6A6" w14:textId="77777777" w:rsidTr="003B241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22DAA89" w14:textId="77777777" w:rsidR="003B241C" w:rsidRPr="003B241C" w:rsidRDefault="003B241C" w:rsidP="003B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B241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информация </w:t>
            </w:r>
          </w:p>
        </w:tc>
      </w:tr>
      <w:tr w:rsidR="003B241C" w:rsidRPr="003B241C" w14:paraId="718193BA" w14:textId="77777777" w:rsidTr="003B241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4A36F1" w14:textId="77777777" w:rsidR="003B241C" w:rsidRPr="003B241C" w:rsidRDefault="003B241C" w:rsidP="003B24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B24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Отрасль </w:t>
            </w:r>
          </w:p>
        </w:tc>
        <w:tc>
          <w:tcPr>
            <w:tcW w:w="0" w:type="auto"/>
            <w:vAlign w:val="center"/>
            <w:hideMark/>
          </w:tcPr>
          <w:p w14:paraId="582A801C" w14:textId="77777777" w:rsidR="003B241C" w:rsidRPr="003B241C" w:rsidRDefault="003B241C" w:rsidP="003B24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B24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Топливо / нефтехимия &gt; Масла - другое </w:t>
            </w:r>
          </w:p>
        </w:tc>
      </w:tr>
      <w:tr w:rsidR="003B241C" w:rsidRPr="003B241C" w14:paraId="2147746B" w14:textId="77777777" w:rsidTr="003B241C">
        <w:trPr>
          <w:tblCellSpacing w:w="0" w:type="dxa"/>
        </w:trPr>
        <w:tc>
          <w:tcPr>
            <w:tcW w:w="0" w:type="auto"/>
            <w:vAlign w:val="center"/>
            <w:hideMark/>
          </w:tcPr>
          <w:p w14:paraId="130D3372" w14:textId="77777777" w:rsidR="003B241C" w:rsidRPr="003B241C" w:rsidRDefault="003B241C" w:rsidP="003B24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B24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vAlign w:val="center"/>
            <w:hideMark/>
          </w:tcPr>
          <w:p w14:paraId="7C7B4D0A" w14:textId="77777777" w:rsidR="003B241C" w:rsidRPr="003B241C" w:rsidRDefault="003B241C" w:rsidP="003B24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B24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Масло </w:t>
            </w:r>
          </w:p>
        </w:tc>
      </w:tr>
      <w:tr w:rsidR="003B241C" w:rsidRPr="003B241C" w14:paraId="2698035A" w14:textId="77777777" w:rsidTr="003B241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D49E30B" w14:textId="77777777" w:rsidR="003B241C" w:rsidRPr="003B241C" w:rsidRDefault="003B241C" w:rsidP="003B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B241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Сведения о заказчике, организаторе </w:t>
            </w:r>
          </w:p>
        </w:tc>
      </w:tr>
      <w:tr w:rsidR="003B241C" w:rsidRPr="003B241C" w14:paraId="71268FA4" w14:textId="77777777" w:rsidTr="003B241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C54BD1" w14:textId="77777777" w:rsidR="003B241C" w:rsidRPr="003B241C" w:rsidRDefault="003B241C" w:rsidP="003B24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B24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Закупка проводится </w:t>
            </w:r>
          </w:p>
        </w:tc>
        <w:tc>
          <w:tcPr>
            <w:tcW w:w="0" w:type="auto"/>
            <w:vAlign w:val="center"/>
            <w:hideMark/>
          </w:tcPr>
          <w:p w14:paraId="1BFA6CA4" w14:textId="77777777" w:rsidR="003B241C" w:rsidRPr="003B241C" w:rsidRDefault="003B241C" w:rsidP="003B24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B24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организатором </w:t>
            </w:r>
          </w:p>
        </w:tc>
      </w:tr>
      <w:tr w:rsidR="003B241C" w:rsidRPr="003B241C" w14:paraId="78F51CC0" w14:textId="77777777" w:rsidTr="003B241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616C07" w14:textId="77777777" w:rsidR="003B241C" w:rsidRPr="003B241C" w:rsidRDefault="003B241C" w:rsidP="003B24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B24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3B241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3B24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077A46A7" w14:textId="77777777" w:rsidR="003B241C" w:rsidRPr="003B241C" w:rsidRDefault="003B241C" w:rsidP="003B24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B24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Открытое акционерное общество "БелЭнергоСнабКомплект"</w:t>
            </w:r>
            <w:r w:rsidRPr="003B24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3B24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100104659 </w:t>
            </w:r>
          </w:p>
        </w:tc>
      </w:tr>
      <w:tr w:rsidR="003B241C" w:rsidRPr="003B241C" w14:paraId="17890D52" w14:textId="77777777" w:rsidTr="003B241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5CF8C5" w14:textId="77777777" w:rsidR="003B241C" w:rsidRPr="003B241C" w:rsidRDefault="003B241C" w:rsidP="003B24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B24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3B241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3B24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FC083B1" w14:textId="77777777" w:rsidR="003B241C" w:rsidRPr="003B241C" w:rsidRDefault="003B241C" w:rsidP="003B24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B24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Лукашевич Александр Николаевич </w:t>
            </w:r>
            <w:r w:rsidRPr="003B24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+375172182416 </w:t>
            </w:r>
            <w:r w:rsidRPr="003B24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+375173283763 </w:t>
            </w:r>
            <w:r w:rsidRPr="003B24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info@besk.by </w:t>
            </w:r>
          </w:p>
        </w:tc>
      </w:tr>
      <w:tr w:rsidR="003B241C" w:rsidRPr="003B241C" w14:paraId="6E1D555C" w14:textId="77777777" w:rsidTr="003B241C">
        <w:trPr>
          <w:tblCellSpacing w:w="0" w:type="dxa"/>
        </w:trPr>
        <w:tc>
          <w:tcPr>
            <w:tcW w:w="0" w:type="auto"/>
            <w:vAlign w:val="center"/>
            <w:hideMark/>
          </w:tcPr>
          <w:p w14:paraId="7FD0CB8A" w14:textId="77777777" w:rsidR="003B241C" w:rsidRPr="003B241C" w:rsidRDefault="003B241C" w:rsidP="003B24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B24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Размер оплаты услуг организатора </w:t>
            </w:r>
          </w:p>
        </w:tc>
        <w:tc>
          <w:tcPr>
            <w:tcW w:w="0" w:type="auto"/>
            <w:vAlign w:val="center"/>
            <w:hideMark/>
          </w:tcPr>
          <w:p w14:paraId="081D7BA6" w14:textId="77777777" w:rsidR="003B241C" w:rsidRPr="003B241C" w:rsidRDefault="003B241C" w:rsidP="003B24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B24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 </w:t>
            </w:r>
          </w:p>
        </w:tc>
      </w:tr>
      <w:tr w:rsidR="003B241C" w:rsidRPr="003B241C" w14:paraId="75B73B9B" w14:textId="77777777" w:rsidTr="003B241C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60A441" w14:textId="77777777" w:rsidR="003B241C" w:rsidRPr="003B241C" w:rsidRDefault="003B241C" w:rsidP="003B24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B24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3B241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3B24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748A38F0" w14:textId="77777777" w:rsidR="003B241C" w:rsidRPr="003B241C" w:rsidRDefault="003B241C" w:rsidP="003B24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B24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РУП "Минскэнерго" г.Минск, ул.Аранская, 24 УНП: 100071593 </w:t>
            </w:r>
          </w:p>
        </w:tc>
      </w:tr>
      <w:tr w:rsidR="003B241C" w:rsidRPr="003B241C" w14:paraId="7FCA7CC8" w14:textId="77777777" w:rsidTr="003B241C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76A338" w14:textId="77777777" w:rsidR="003B241C" w:rsidRPr="003B241C" w:rsidRDefault="003B241C" w:rsidP="003B24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B24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3B241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3B24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F606334" w14:textId="77777777" w:rsidR="003B241C" w:rsidRPr="003B241C" w:rsidRDefault="003B241C" w:rsidP="003B24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B24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Болтик Татьяна Геннадьевна, телефон + 375 17 218-43-11 </w:t>
            </w:r>
          </w:p>
        </w:tc>
      </w:tr>
      <w:tr w:rsidR="003B241C" w:rsidRPr="003B241C" w14:paraId="30CE0CEE" w14:textId="77777777" w:rsidTr="003B241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621FC05" w14:textId="77777777" w:rsidR="003B241C" w:rsidRPr="003B241C" w:rsidRDefault="003B241C" w:rsidP="003B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B241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Основная информация по процедуре закупки </w:t>
            </w:r>
          </w:p>
        </w:tc>
      </w:tr>
      <w:tr w:rsidR="003B241C" w:rsidRPr="003B241C" w14:paraId="00B7D50C" w14:textId="77777777" w:rsidTr="003B241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D2DA61" w14:textId="77777777" w:rsidR="003B241C" w:rsidRPr="003B241C" w:rsidRDefault="003B241C" w:rsidP="003B24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B24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размещения приглашения </w:t>
            </w:r>
          </w:p>
        </w:tc>
        <w:tc>
          <w:tcPr>
            <w:tcW w:w="0" w:type="auto"/>
            <w:vAlign w:val="center"/>
            <w:hideMark/>
          </w:tcPr>
          <w:p w14:paraId="1310A5DD" w14:textId="77777777" w:rsidR="003B241C" w:rsidRPr="003B241C" w:rsidRDefault="003B241C" w:rsidP="003B24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B24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12.04.2024 </w:t>
            </w:r>
          </w:p>
        </w:tc>
      </w:tr>
      <w:tr w:rsidR="003B241C" w:rsidRPr="003B241C" w14:paraId="3961DE63" w14:textId="77777777" w:rsidTr="003B241C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74E4F5" w14:textId="77777777" w:rsidR="003B241C" w:rsidRPr="003B241C" w:rsidRDefault="003B241C" w:rsidP="003B24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B24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4A805C4D" w14:textId="77777777" w:rsidR="003B241C" w:rsidRPr="003B241C" w:rsidRDefault="003B241C" w:rsidP="003B24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B24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25.04.2024 12:00 </w:t>
            </w:r>
          </w:p>
        </w:tc>
      </w:tr>
      <w:tr w:rsidR="003B241C" w:rsidRPr="003B241C" w14:paraId="7238853A" w14:textId="77777777" w:rsidTr="003B241C">
        <w:trPr>
          <w:tblCellSpacing w:w="0" w:type="dxa"/>
        </w:trPr>
        <w:tc>
          <w:tcPr>
            <w:tcW w:w="0" w:type="auto"/>
            <w:vAlign w:val="center"/>
            <w:hideMark/>
          </w:tcPr>
          <w:p w14:paraId="7A9D470A" w14:textId="77777777" w:rsidR="003B241C" w:rsidRPr="003B241C" w:rsidRDefault="003B241C" w:rsidP="003B24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B24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ориентировочная стоимость закупки </w:t>
            </w:r>
          </w:p>
        </w:tc>
        <w:tc>
          <w:tcPr>
            <w:tcW w:w="0" w:type="auto"/>
            <w:vAlign w:val="center"/>
            <w:hideMark/>
          </w:tcPr>
          <w:p w14:paraId="7EBB4AFB" w14:textId="77777777" w:rsidR="003B241C" w:rsidRPr="003B241C" w:rsidRDefault="003B241C" w:rsidP="003B24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B24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1 610 866.73 BYN </w:t>
            </w:r>
          </w:p>
        </w:tc>
      </w:tr>
      <w:tr w:rsidR="003B241C" w:rsidRPr="003B241C" w14:paraId="46EFCA30" w14:textId="77777777" w:rsidTr="003B241C">
        <w:trPr>
          <w:tblCellSpacing w:w="0" w:type="dxa"/>
        </w:trPr>
        <w:tc>
          <w:tcPr>
            <w:tcW w:w="0" w:type="auto"/>
            <w:vAlign w:val="center"/>
            <w:hideMark/>
          </w:tcPr>
          <w:p w14:paraId="7D5C009F" w14:textId="77777777" w:rsidR="003B241C" w:rsidRPr="003B241C" w:rsidRDefault="003B241C" w:rsidP="003B24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B24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Требования к составу участников </w:t>
            </w:r>
          </w:p>
        </w:tc>
        <w:tc>
          <w:tcPr>
            <w:tcW w:w="0" w:type="auto"/>
            <w:vAlign w:val="center"/>
            <w:hideMark/>
          </w:tcPr>
          <w:p w14:paraId="4D90CC05" w14:textId="77777777" w:rsidR="003B241C" w:rsidRPr="003B241C" w:rsidRDefault="003B241C" w:rsidP="003B24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B24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Участниками упрощённой процедуры закупки могут быть: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организатором в документах о закупке.</w:t>
            </w:r>
            <w:r w:rsidRPr="003B24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Участниками не могут быть юридические лица и индивидуальные предприниматели, включенные в реестр поставщиков (подрядчиков, исполнителей), временно не допускаемых к закупкам. </w:t>
            </w:r>
          </w:p>
        </w:tc>
      </w:tr>
      <w:tr w:rsidR="003B241C" w:rsidRPr="003B241C" w14:paraId="1FECDF84" w14:textId="77777777" w:rsidTr="003B241C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2C5C44" w14:textId="77777777" w:rsidR="003B241C" w:rsidRPr="003B241C" w:rsidRDefault="003B241C" w:rsidP="003B24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B24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Квалификационные требования </w:t>
            </w:r>
          </w:p>
        </w:tc>
        <w:tc>
          <w:tcPr>
            <w:tcW w:w="0" w:type="auto"/>
            <w:vAlign w:val="center"/>
            <w:hideMark/>
          </w:tcPr>
          <w:p w14:paraId="58DC8BD2" w14:textId="77777777" w:rsidR="003B241C" w:rsidRPr="003B241C" w:rsidRDefault="003B241C" w:rsidP="003B24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3B241C" w:rsidRPr="003B241C" w14:paraId="5C9E402D" w14:textId="77777777" w:rsidTr="003B241C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4797D4" w14:textId="77777777" w:rsidR="003B241C" w:rsidRPr="003B241C" w:rsidRDefault="003B241C" w:rsidP="003B24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B24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Иные сведения </w:t>
            </w:r>
          </w:p>
        </w:tc>
        <w:tc>
          <w:tcPr>
            <w:tcW w:w="0" w:type="auto"/>
            <w:vAlign w:val="center"/>
            <w:hideMark/>
          </w:tcPr>
          <w:p w14:paraId="1E9887CB" w14:textId="77777777" w:rsidR="003B241C" w:rsidRPr="003B241C" w:rsidRDefault="003B241C" w:rsidP="003B24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3B241C" w:rsidRPr="003B241C" w14:paraId="7593621F" w14:textId="77777777" w:rsidTr="003B241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10D87D" w14:textId="77777777" w:rsidR="003B241C" w:rsidRPr="003B241C" w:rsidRDefault="003B241C" w:rsidP="003B24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B24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vAlign w:val="center"/>
            <w:hideMark/>
          </w:tcPr>
          <w:p w14:paraId="274DFA98" w14:textId="77777777" w:rsidR="003B241C" w:rsidRPr="003B241C" w:rsidRDefault="003B241C" w:rsidP="003B24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B24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 </w:t>
            </w:r>
          </w:p>
        </w:tc>
      </w:tr>
      <w:tr w:rsidR="003B241C" w:rsidRPr="003B241C" w14:paraId="73F06511" w14:textId="77777777" w:rsidTr="003B241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28355A" w14:textId="77777777" w:rsidR="003B241C" w:rsidRPr="003B241C" w:rsidRDefault="003B241C" w:rsidP="003B24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B24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vAlign w:val="center"/>
            <w:hideMark/>
          </w:tcPr>
          <w:p w14:paraId="4B937B5C" w14:textId="77777777" w:rsidR="003B241C" w:rsidRPr="003B241C" w:rsidRDefault="003B241C" w:rsidP="003B24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B24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220030, г.Минск, ул.К.Маркса, д. 14А/2 </w:t>
            </w:r>
            <w:r w:rsidRPr="003B24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Конечный срок подачи: 25.04.24 12.00</w:t>
            </w:r>
            <w:r w:rsidRPr="003B24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В соответствии с порядком, изложенным в документах по упрощённой процедуре закупки </w:t>
            </w:r>
          </w:p>
        </w:tc>
      </w:tr>
      <w:tr w:rsidR="003B241C" w:rsidRPr="003B241C" w14:paraId="18476D1D" w14:textId="77777777" w:rsidTr="003B241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862258C" w14:textId="77777777" w:rsidR="003B241C" w:rsidRPr="003B241C" w:rsidRDefault="003B241C" w:rsidP="003B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B241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Лоты </w:t>
            </w:r>
          </w:p>
        </w:tc>
      </w:tr>
      <w:tr w:rsidR="003B241C" w:rsidRPr="003B241C" w14:paraId="48DDC71A" w14:textId="77777777" w:rsidTr="003B241C">
        <w:trPr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0731B1AD" w14:textId="77777777" w:rsidR="003B241C" w:rsidRPr="003B241C" w:rsidRDefault="003B241C" w:rsidP="003B241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3B241C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302"/>
              <w:gridCol w:w="2761"/>
              <w:gridCol w:w="3641"/>
              <w:gridCol w:w="83"/>
            </w:tblGrid>
            <w:tr w:rsidR="003B241C" w:rsidRPr="003B241C" w14:paraId="320C17F9" w14:textId="77777777">
              <w:trPr>
                <w:gridAfter w:val="1"/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1879FFE9" w14:textId="77777777" w:rsidR="003B241C" w:rsidRPr="003B241C" w:rsidRDefault="003B241C" w:rsidP="003B2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B241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B5B3AC1" w14:textId="77777777" w:rsidR="003B241C" w:rsidRPr="003B241C" w:rsidRDefault="003B241C" w:rsidP="003B2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B241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15E9BEEE" w14:textId="77777777" w:rsidR="003B241C" w:rsidRPr="003B241C" w:rsidRDefault="003B241C" w:rsidP="003B2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B241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Количество,</w:t>
                  </w:r>
                  <w:r w:rsidRPr="003B241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Cтоимость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434E6882" w14:textId="77777777" w:rsidR="003B241C" w:rsidRPr="003B241C" w:rsidRDefault="003B241C" w:rsidP="003B2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B241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3B241C" w:rsidRPr="003B241C" w14:paraId="6F4F941A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5006FA5" w14:textId="77777777" w:rsidR="003B241C" w:rsidRPr="003B241C" w:rsidRDefault="003B241C" w:rsidP="003B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B241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C7CBA8" w14:textId="77777777" w:rsidR="003B241C" w:rsidRPr="003B241C" w:rsidRDefault="003B241C" w:rsidP="003B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B241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Масло для системы регулирования ОМТИ (бочка 203,6 л.)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DCC725" w14:textId="77777777" w:rsidR="003B241C" w:rsidRPr="003B241C" w:rsidRDefault="003B241C" w:rsidP="003B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B241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35 шт.,</w:t>
                  </w:r>
                  <w:r w:rsidRPr="003B241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1 406 736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D0AB7C" w14:textId="77777777" w:rsidR="003B241C" w:rsidRPr="003B241C" w:rsidRDefault="003B241C" w:rsidP="003B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B241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</w:tr>
            <w:tr w:rsidR="003B241C" w:rsidRPr="003B241C" w14:paraId="65F31C98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AF1A467" w14:textId="77777777" w:rsidR="003B241C" w:rsidRPr="003B241C" w:rsidRDefault="003B241C" w:rsidP="003B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33CE01C" w14:textId="77777777" w:rsidR="003B241C" w:rsidRPr="003B241C" w:rsidRDefault="003B241C" w:rsidP="003B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6E39BC" w14:textId="77777777" w:rsidR="003B241C" w:rsidRPr="003B241C" w:rsidRDefault="003B241C" w:rsidP="003B2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B241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CA9B78C" w14:textId="77777777" w:rsidR="003B241C" w:rsidRPr="003B241C" w:rsidRDefault="003B241C" w:rsidP="003B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B241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15.05.2024 по 15.07.2024 </w:t>
                  </w:r>
                </w:p>
              </w:tc>
            </w:tr>
            <w:tr w:rsidR="003B241C" w:rsidRPr="003B241C" w14:paraId="2C5FF38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A9CEFE6" w14:textId="77777777" w:rsidR="003B241C" w:rsidRPr="003B241C" w:rsidRDefault="003B241C" w:rsidP="003B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1AC2DFC" w14:textId="77777777" w:rsidR="003B241C" w:rsidRPr="003B241C" w:rsidRDefault="003B241C" w:rsidP="003B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6CF7CF" w14:textId="77777777" w:rsidR="003B241C" w:rsidRPr="003B241C" w:rsidRDefault="003B241C" w:rsidP="003B2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B241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06BA32E" w14:textId="77777777" w:rsidR="003B241C" w:rsidRPr="003B241C" w:rsidRDefault="003B241C" w:rsidP="003B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B241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 филиала "ТЭЦ-5" РУП "Минскэнерго", Республика Беларусь, Минская обл., Пуховичский р-н, пос. Дружный</w:t>
                  </w:r>
                </w:p>
              </w:tc>
            </w:tr>
            <w:tr w:rsidR="003B241C" w:rsidRPr="003B241C" w14:paraId="571F99D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80E5762" w14:textId="77777777" w:rsidR="003B241C" w:rsidRPr="003B241C" w:rsidRDefault="003B241C" w:rsidP="003B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93B4688" w14:textId="77777777" w:rsidR="003B241C" w:rsidRPr="003B241C" w:rsidRDefault="003B241C" w:rsidP="003B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0DBA07" w14:textId="77777777" w:rsidR="003B241C" w:rsidRPr="003B241C" w:rsidRDefault="003B241C" w:rsidP="003B2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B241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3A68A96" w14:textId="77777777" w:rsidR="003B241C" w:rsidRPr="003B241C" w:rsidRDefault="003B241C" w:rsidP="003B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B241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3B241C" w:rsidRPr="003B241C" w14:paraId="3721A6B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25DEF53" w14:textId="77777777" w:rsidR="003B241C" w:rsidRPr="003B241C" w:rsidRDefault="003B241C" w:rsidP="003B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8B326A9" w14:textId="77777777" w:rsidR="003B241C" w:rsidRPr="003B241C" w:rsidRDefault="003B241C" w:rsidP="003B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DEDD44" w14:textId="77777777" w:rsidR="003B241C" w:rsidRPr="003B241C" w:rsidRDefault="003B241C" w:rsidP="003B2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B241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FDB3234" w14:textId="77777777" w:rsidR="003B241C" w:rsidRPr="003B241C" w:rsidRDefault="003B241C" w:rsidP="003B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B241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3B241C" w:rsidRPr="003B241C" w14:paraId="3449DBD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105B2AB" w14:textId="77777777" w:rsidR="003B241C" w:rsidRPr="003B241C" w:rsidRDefault="003B241C" w:rsidP="003B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2A40B15" w14:textId="77777777" w:rsidR="003B241C" w:rsidRPr="003B241C" w:rsidRDefault="003B241C" w:rsidP="003B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4A10FA" w14:textId="77777777" w:rsidR="003B241C" w:rsidRPr="003B241C" w:rsidRDefault="003B241C" w:rsidP="003B2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B241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67A1379" w14:textId="77777777" w:rsidR="003B241C" w:rsidRPr="003B241C" w:rsidRDefault="003B241C" w:rsidP="003B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B241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19.20.29 </w:t>
                  </w:r>
                </w:p>
              </w:tc>
            </w:tr>
            <w:tr w:rsidR="003B241C" w:rsidRPr="003B241C" w14:paraId="7CC21FC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08329D0" w14:textId="77777777" w:rsidR="003B241C" w:rsidRPr="003B241C" w:rsidRDefault="003B241C" w:rsidP="003B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B241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E7C338" w14:textId="77777777" w:rsidR="003B241C" w:rsidRPr="003B241C" w:rsidRDefault="003B241C" w:rsidP="003B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B241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Турбинное минеральное масло, соответствующее спецификации TLV 901304.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38E6BA" w14:textId="77777777" w:rsidR="003B241C" w:rsidRPr="003B241C" w:rsidRDefault="003B241C" w:rsidP="003B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B241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11 440 литр(а,ов),</w:t>
                  </w:r>
                  <w:r w:rsidRPr="003B241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204 130.73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F84DEF" w14:textId="77777777" w:rsidR="003B241C" w:rsidRPr="003B241C" w:rsidRDefault="003B241C" w:rsidP="003B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B241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D26D91" w14:textId="77777777" w:rsidR="003B241C" w:rsidRPr="003B241C" w:rsidRDefault="003B241C" w:rsidP="003B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3B241C" w:rsidRPr="003B241C" w14:paraId="22A61B05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E4B014C" w14:textId="77777777" w:rsidR="003B241C" w:rsidRPr="003B241C" w:rsidRDefault="003B241C" w:rsidP="003B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E7D83F8" w14:textId="77777777" w:rsidR="003B241C" w:rsidRPr="003B241C" w:rsidRDefault="003B241C" w:rsidP="003B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3CA640" w14:textId="77777777" w:rsidR="003B241C" w:rsidRPr="003B241C" w:rsidRDefault="003B241C" w:rsidP="003B2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B241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1C2A0F9" w14:textId="77777777" w:rsidR="003B241C" w:rsidRPr="003B241C" w:rsidRDefault="003B241C" w:rsidP="003B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B241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15.05.2024 по 15.07.2024 </w:t>
                  </w:r>
                </w:p>
              </w:tc>
            </w:tr>
            <w:tr w:rsidR="003B241C" w:rsidRPr="003B241C" w14:paraId="5BFBD1A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96748E3" w14:textId="77777777" w:rsidR="003B241C" w:rsidRPr="003B241C" w:rsidRDefault="003B241C" w:rsidP="003B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A64148A" w14:textId="77777777" w:rsidR="003B241C" w:rsidRPr="003B241C" w:rsidRDefault="003B241C" w:rsidP="003B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74D770" w14:textId="77777777" w:rsidR="003B241C" w:rsidRPr="003B241C" w:rsidRDefault="003B241C" w:rsidP="003B2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B241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979AD57" w14:textId="77777777" w:rsidR="003B241C" w:rsidRPr="003B241C" w:rsidRDefault="003B241C" w:rsidP="003B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B241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 филиала "Жодинская ТЭЦ"РУП "Минскэнерго", Республика Беларусь, г. Жодино, ул. Станционная, 3</w:t>
                  </w:r>
                </w:p>
              </w:tc>
            </w:tr>
            <w:tr w:rsidR="003B241C" w:rsidRPr="003B241C" w14:paraId="7455191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6A6AE7C" w14:textId="77777777" w:rsidR="003B241C" w:rsidRPr="003B241C" w:rsidRDefault="003B241C" w:rsidP="003B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380BB71" w14:textId="77777777" w:rsidR="003B241C" w:rsidRPr="003B241C" w:rsidRDefault="003B241C" w:rsidP="003B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A3A336" w14:textId="77777777" w:rsidR="003B241C" w:rsidRPr="003B241C" w:rsidRDefault="003B241C" w:rsidP="003B2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B241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CB91B32" w14:textId="77777777" w:rsidR="003B241C" w:rsidRPr="003B241C" w:rsidRDefault="003B241C" w:rsidP="003B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B241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3B241C" w:rsidRPr="003B241C" w14:paraId="307D9A6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FAF7B16" w14:textId="77777777" w:rsidR="003B241C" w:rsidRPr="003B241C" w:rsidRDefault="003B241C" w:rsidP="003B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A11FA00" w14:textId="77777777" w:rsidR="003B241C" w:rsidRPr="003B241C" w:rsidRDefault="003B241C" w:rsidP="003B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B080FA" w14:textId="77777777" w:rsidR="003B241C" w:rsidRPr="003B241C" w:rsidRDefault="003B241C" w:rsidP="003B2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B241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450F2C1" w14:textId="77777777" w:rsidR="003B241C" w:rsidRPr="003B241C" w:rsidRDefault="003B241C" w:rsidP="003B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B241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3B241C" w:rsidRPr="003B241C" w14:paraId="27BBC4D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D981A8F" w14:textId="77777777" w:rsidR="003B241C" w:rsidRPr="003B241C" w:rsidRDefault="003B241C" w:rsidP="003B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F3FB6F1" w14:textId="77777777" w:rsidR="003B241C" w:rsidRPr="003B241C" w:rsidRDefault="003B241C" w:rsidP="003B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5A10F8" w14:textId="77777777" w:rsidR="003B241C" w:rsidRPr="003B241C" w:rsidRDefault="003B241C" w:rsidP="003B2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B241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C49D6A2" w14:textId="77777777" w:rsidR="003B241C" w:rsidRPr="003B241C" w:rsidRDefault="003B241C" w:rsidP="003B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B241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19.20.29 </w:t>
                  </w:r>
                </w:p>
              </w:tc>
            </w:tr>
          </w:tbl>
          <w:p w14:paraId="697B4A96" w14:textId="77777777" w:rsidR="003B241C" w:rsidRPr="003B241C" w:rsidRDefault="003B241C" w:rsidP="003B241C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3B241C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39E95E92" w14:textId="77777777" w:rsidR="003B241C" w:rsidRPr="003B241C" w:rsidRDefault="003B241C" w:rsidP="003B24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3B241C" w:rsidRPr="003B241C" w14:paraId="5950F025" w14:textId="77777777" w:rsidTr="003B241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F2C15E5" w14:textId="77777777" w:rsidR="003B241C" w:rsidRPr="003B241C" w:rsidRDefault="003B241C" w:rsidP="003B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B241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Конкурсные документы </w:t>
            </w:r>
          </w:p>
        </w:tc>
      </w:tr>
      <w:tr w:rsidR="003B241C" w:rsidRPr="003B241C" w14:paraId="62B4E361" w14:textId="77777777" w:rsidTr="003B241C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19A252" w14:textId="79E07DDD" w:rsidR="003B241C" w:rsidRPr="003B241C" w:rsidRDefault="003B241C" w:rsidP="003B24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B241C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60A9EEFA" wp14:editId="7295DA31">
                  <wp:extent cx="191135" cy="207010"/>
                  <wp:effectExtent l="0" t="0" r="0" b="2540"/>
                  <wp:docPr id="9181746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F74E654" w14:textId="77777777" w:rsidR="003B241C" w:rsidRPr="003B241C" w:rsidRDefault="003B241C" w:rsidP="003B2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B24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dokumenty(1712928564).pdf </w:t>
            </w:r>
          </w:p>
        </w:tc>
      </w:tr>
      <w:tr w:rsidR="003B241C" w:rsidRPr="003B241C" w14:paraId="701D8261" w14:textId="77777777" w:rsidTr="003B241C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83E949" w14:textId="703706CB" w:rsidR="003B241C" w:rsidRPr="003B241C" w:rsidRDefault="003B241C" w:rsidP="003B24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B241C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7241E00F" wp14:editId="475A59E2">
                  <wp:extent cx="191135" cy="207010"/>
                  <wp:effectExtent l="0" t="0" r="0" b="2540"/>
                  <wp:docPr id="63551745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F9988AF" w14:textId="77777777" w:rsidR="003B241C" w:rsidRPr="003B241C" w:rsidRDefault="003B241C" w:rsidP="003B2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B24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prilozhenie--1.-tehnicheskie-trebovaniya-harakteris-(1712928567).pdf </w:t>
            </w:r>
          </w:p>
        </w:tc>
      </w:tr>
      <w:tr w:rsidR="003B241C" w:rsidRPr="003B241C" w14:paraId="72457765" w14:textId="77777777" w:rsidTr="003B241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1FB727" w14:textId="59F32DD4" w:rsidR="003B241C" w:rsidRPr="003B241C" w:rsidRDefault="003B241C" w:rsidP="003B24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B241C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643D8739" wp14:editId="044804F7">
                  <wp:extent cx="191135" cy="207010"/>
                  <wp:effectExtent l="0" t="0" r="0" b="2540"/>
                  <wp:docPr id="64633379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6C22D02" w14:textId="77777777" w:rsidR="003B241C" w:rsidRPr="003B241C" w:rsidRDefault="003B241C" w:rsidP="003B2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B24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prilozhenie--2.-pokazateli-dlya-provedeniya-monitori-(1712928570).pdf </w:t>
            </w:r>
          </w:p>
        </w:tc>
      </w:tr>
      <w:tr w:rsidR="003B241C" w:rsidRPr="003B241C" w14:paraId="6639BB46" w14:textId="77777777" w:rsidTr="003B241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025D71" w14:textId="628982B5" w:rsidR="003B241C" w:rsidRPr="003B241C" w:rsidRDefault="003B241C" w:rsidP="003B24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B241C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27798594" wp14:editId="19AB7A8F">
                  <wp:extent cx="191135" cy="207010"/>
                  <wp:effectExtent l="0" t="0" r="0" b="2540"/>
                  <wp:docPr id="129236366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BC7ACB6" w14:textId="77777777" w:rsidR="003B241C" w:rsidRPr="003B241C" w:rsidRDefault="003B241C" w:rsidP="003B2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B24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prilozhenie--3.-forma-predlozheniya(1712928574).doc </w:t>
            </w:r>
          </w:p>
        </w:tc>
      </w:tr>
      <w:tr w:rsidR="003B241C" w:rsidRPr="003B241C" w14:paraId="2EF50E09" w14:textId="77777777" w:rsidTr="003B241C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D261B1" w14:textId="3364B1CA" w:rsidR="003B241C" w:rsidRPr="003B241C" w:rsidRDefault="003B241C" w:rsidP="003B24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B241C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7C063982" wp14:editId="293D6552">
                  <wp:extent cx="191135" cy="207010"/>
                  <wp:effectExtent l="0" t="0" r="0" b="2540"/>
                  <wp:docPr id="109102348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4FAA767" w14:textId="77777777" w:rsidR="003B241C" w:rsidRPr="003B241C" w:rsidRDefault="003B241C" w:rsidP="003B2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B24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prilozhenie--4.-metodicheskie-rekomendacii--5-ot--(1712928577).pdf </w:t>
            </w:r>
          </w:p>
        </w:tc>
      </w:tr>
      <w:tr w:rsidR="003B241C" w:rsidRPr="003B241C" w14:paraId="78BB56A3" w14:textId="77777777" w:rsidTr="003B241C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282D2A" w14:textId="2B14D308" w:rsidR="003B241C" w:rsidRPr="003B241C" w:rsidRDefault="003B241C" w:rsidP="003B24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B241C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15D919A7" wp14:editId="69DBA9FA">
                  <wp:extent cx="191135" cy="207010"/>
                  <wp:effectExtent l="0" t="0" r="0" b="2540"/>
                  <wp:docPr id="134901451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2595915" w14:textId="77777777" w:rsidR="003B241C" w:rsidRPr="003B241C" w:rsidRDefault="003B241C" w:rsidP="003B2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B24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prilozhenie--5.-proekt-dogovora-kontrakta-rup-m-(1712928580).pdf </w:t>
            </w:r>
          </w:p>
        </w:tc>
      </w:tr>
      <w:tr w:rsidR="003B241C" w:rsidRPr="003B241C" w14:paraId="49C875FF" w14:textId="77777777" w:rsidTr="003B241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5F7AD84" w14:textId="77777777" w:rsidR="003B241C" w:rsidRPr="003B241C" w:rsidRDefault="003B241C" w:rsidP="003B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B241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События в хронологическом порядке </w:t>
            </w:r>
          </w:p>
        </w:tc>
      </w:tr>
      <w:tr w:rsidR="003B241C" w:rsidRPr="003B241C" w14:paraId="4D432C96" w14:textId="77777777" w:rsidTr="003B241C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6397B2" w14:textId="77777777" w:rsidR="003B241C" w:rsidRPr="003B241C" w:rsidRDefault="003B241C" w:rsidP="003B24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B24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12.04.2024 </w:t>
            </w:r>
            <w:r w:rsidRPr="003B24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16:29:44 </w:t>
            </w:r>
          </w:p>
        </w:tc>
        <w:tc>
          <w:tcPr>
            <w:tcW w:w="0" w:type="auto"/>
            <w:vAlign w:val="center"/>
            <w:hideMark/>
          </w:tcPr>
          <w:p w14:paraId="49BF5C42" w14:textId="77777777" w:rsidR="003B241C" w:rsidRPr="003B241C" w:rsidRDefault="003B241C" w:rsidP="003B24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B241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приглашения к участию в процедуре закупки </w:t>
            </w:r>
          </w:p>
        </w:tc>
      </w:tr>
    </w:tbl>
    <w:p w14:paraId="46B67C1D" w14:textId="77777777" w:rsidR="007F5FFF" w:rsidRDefault="007F5FFF"/>
    <w:sectPr w:rsidR="007F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41C"/>
    <w:rsid w:val="003B241C"/>
    <w:rsid w:val="007F5FFF"/>
    <w:rsid w:val="00A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3F9BBA"/>
  <w15:chartTrackingRefBased/>
  <w15:docId w15:val="{24F26913-C467-43DD-AB8F-5D3EA4E2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24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41C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styleId="a3">
    <w:name w:val="Strong"/>
    <w:basedOn w:val="a0"/>
    <w:uiPriority w:val="22"/>
    <w:qFormat/>
    <w:rsid w:val="003B241C"/>
    <w:rPr>
      <w:b/>
      <w:bCs/>
    </w:rPr>
  </w:style>
  <w:style w:type="character" w:customStyle="1" w:styleId="nw">
    <w:name w:val="nw"/>
    <w:basedOn w:val="a0"/>
    <w:rsid w:val="003B241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B24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3B241C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B24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3B241C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a4">
    <w:name w:val="Normal (Web)"/>
    <w:basedOn w:val="a"/>
    <w:uiPriority w:val="99"/>
    <w:semiHidden/>
    <w:unhideWhenUsed/>
    <w:rsid w:val="003B2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usmall">
    <w:name w:val="usmall"/>
    <w:basedOn w:val="a0"/>
    <w:rsid w:val="003B2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Екатерина Борисовна</dc:creator>
  <cp:keywords/>
  <dc:description/>
  <cp:lastModifiedBy>Козловская Екатерина Борисовна</cp:lastModifiedBy>
  <cp:revision>1</cp:revision>
  <dcterms:created xsi:type="dcterms:W3CDTF">2024-04-12T13:30:00Z</dcterms:created>
  <dcterms:modified xsi:type="dcterms:W3CDTF">2024-04-12T13:30:00Z</dcterms:modified>
</cp:coreProperties>
</file>